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112-ПР от 30.12.2024</w:t>
      </w:r>
    </w:p>
    <w:tbl>
      <w:tblPr>
        <w:tblpPr w:leftFromText="180" w:rightFromText="180" w:vertAnchor="page" w:horzAnchor="margin" w:tblpXSpec="center" w:tblpY="496"/>
        <w:tblW w:w="10437" w:type="dxa"/>
        <w:tblLook w:val="04A0" w:firstRow="1" w:lastRow="0" w:firstColumn="1" w:lastColumn="0" w:noHBand="0" w:noVBand="1"/>
      </w:tblPr>
      <w:tblGrid>
        <w:gridCol w:w="2892"/>
        <w:gridCol w:w="4257"/>
        <w:gridCol w:w="3288"/>
      </w:tblGrid>
      <w:tr w:rsidR="00400A51" w:rsidTr="00423C54">
        <w:trPr>
          <w:trHeight w:val="1408"/>
        </w:trPr>
        <w:tc>
          <w:tcPr>
            <w:tcW w:w="2892" w:type="dxa"/>
            <w:vAlign w:val="center"/>
            <w:hideMark/>
          </w:tcPr>
          <w:p w:rsidR="00400A51" w:rsidRPr="003F5F40" w:rsidRDefault="00400A51" w:rsidP="00423C54">
            <w:pPr>
              <w:ind w:left="-66" w:right="-185"/>
              <w:rPr>
                <w:b/>
                <w:sz w:val="16"/>
                <w:szCs w:val="16"/>
                <w:lang w:val="kk-KZ"/>
              </w:rPr>
            </w:pPr>
            <w:r w:rsidRPr="003F5F40">
              <w:rPr>
                <w:b/>
                <w:sz w:val="16"/>
                <w:szCs w:val="16"/>
                <w:lang w:val="kk-KZ"/>
              </w:rPr>
              <w:t>«ХОРАСАН-U (ХОРАСАН-У)» БІРЛЕСКЕН КӘСІПОРНЫ»</w:t>
            </w:r>
          </w:p>
          <w:p w:rsidR="00400A51" w:rsidRDefault="00400A51" w:rsidP="00423C54">
            <w:pPr>
              <w:ind w:left="-66"/>
              <w:rPr>
                <w:sz w:val="16"/>
                <w:szCs w:val="16"/>
                <w:lang w:val="kk-KZ"/>
              </w:rPr>
            </w:pPr>
            <w:r w:rsidRPr="003F5F40">
              <w:rPr>
                <w:b/>
                <w:sz w:val="16"/>
                <w:szCs w:val="16"/>
                <w:lang w:val="kk-KZ"/>
              </w:rPr>
              <w:t>ЖАУАПКЕРШІЛIГI ШЕКТЕУЛI СЕРIКТЕСТIГІ</w:t>
            </w:r>
          </w:p>
        </w:tc>
        <w:tc>
          <w:tcPr>
            <w:tcW w:w="4257" w:type="dxa"/>
            <w:vAlign w:val="center"/>
            <w:hideMark/>
          </w:tcPr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</w:p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3D30354" wp14:editId="51335BAC">
                  <wp:extent cx="457200" cy="4476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50AB21" wp14:editId="43C1DC11">
                  <wp:extent cx="1743075" cy="2190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  <w:hideMark/>
          </w:tcPr>
          <w:p w:rsidR="00400A51" w:rsidRDefault="00400A51" w:rsidP="00423C54">
            <w:pPr>
              <w:ind w:left="-66" w:right="-3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Т</w:t>
            </w:r>
            <w:r>
              <w:rPr>
                <w:b/>
                <w:sz w:val="16"/>
                <w:szCs w:val="16"/>
              </w:rPr>
              <w:t>ОВАРИЩЕСТВО С ОГРАНИЧЕННОЙ ОТВЕТСТВЕННОСТЬЮ</w:t>
            </w:r>
          </w:p>
          <w:p w:rsidR="00400A51" w:rsidRDefault="00400A51" w:rsidP="00423C54">
            <w:pPr>
              <w:ind w:left="-66" w:right="-32"/>
              <w:jc w:val="right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«СОВМЕСТНОЕ ПРЕДПРИЯТИЕ</w:t>
            </w:r>
          </w:p>
          <w:p w:rsidR="00400A51" w:rsidRDefault="00400A51" w:rsidP="00423C54">
            <w:pPr>
              <w:ind w:left="-66" w:right="-32"/>
              <w:jc w:val="right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«ХОРАСАН-</w:t>
            </w:r>
            <w:r>
              <w:rPr>
                <w:b/>
                <w:sz w:val="16"/>
                <w:szCs w:val="16"/>
                <w:lang w:val="en-US"/>
              </w:rPr>
              <w:t>U</w:t>
            </w:r>
            <w:r>
              <w:rPr>
                <w:b/>
                <w:sz w:val="16"/>
                <w:szCs w:val="16"/>
                <w:lang w:val="kk-KZ"/>
              </w:rPr>
              <w:t xml:space="preserve"> (ХОРАСАН-У)»</w:t>
            </w:r>
          </w:p>
        </w:tc>
      </w:tr>
      <w:tr w:rsidR="00400A51" w:rsidTr="00423C54">
        <w:trPr>
          <w:trHeight w:val="1056"/>
        </w:trPr>
        <w:tc>
          <w:tcPr>
            <w:tcW w:w="2892" w:type="dxa"/>
            <w:vAlign w:val="center"/>
          </w:tcPr>
          <w:p w:rsidR="00400A51" w:rsidRDefault="00400A51" w:rsidP="00423C54">
            <w:pPr>
              <w:ind w:left="-66" w:right="-185"/>
              <w:jc w:val="center"/>
              <w:rPr>
                <w:b/>
                <w:color w:val="003366"/>
                <w:sz w:val="28"/>
                <w:szCs w:val="28"/>
              </w:rPr>
            </w:pPr>
            <w:r w:rsidRPr="00C22BBA">
              <w:rPr>
                <w:b/>
                <w:color w:val="003366"/>
                <w:sz w:val="28"/>
                <w:szCs w:val="28"/>
              </w:rPr>
              <w:t>БҰЙРЫҚ</w:t>
            </w:r>
          </w:p>
          <w:p w:rsidR="00400A51" w:rsidRDefault="00400A51" w:rsidP="00423C54">
            <w:pPr>
              <w:ind w:left="-66"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_______________№ ___</w:t>
            </w:r>
          </w:p>
          <w:p w:rsidR="00400A51" w:rsidRDefault="00400A51" w:rsidP="00423C54">
            <w:pPr>
              <w:ind w:left="-66" w:right="-185"/>
              <w:jc w:val="center"/>
              <w:rPr>
                <w:lang w:val="kk-KZ"/>
              </w:rPr>
            </w:pPr>
          </w:p>
          <w:p w:rsidR="00400A51" w:rsidRDefault="00400A51" w:rsidP="00423C54">
            <w:pPr>
              <w:ind w:left="-66" w:right="-185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lang w:val="kk-KZ"/>
              </w:rPr>
              <w:t>Қ</w:t>
            </w:r>
            <w:proofErr w:type="spellStart"/>
            <w:r>
              <w:t>ызылорда</w:t>
            </w:r>
            <w:proofErr w:type="spellEnd"/>
            <w:r>
              <w:t xml:space="preserve"> қ.</w:t>
            </w:r>
          </w:p>
        </w:tc>
        <w:tc>
          <w:tcPr>
            <w:tcW w:w="4257" w:type="dxa"/>
            <w:vAlign w:val="center"/>
          </w:tcPr>
          <w:p w:rsidR="00400A51" w:rsidRDefault="00400A51" w:rsidP="00423C54">
            <w:pPr>
              <w:ind w:left="-250" w:right="-185"/>
              <w:jc w:val="center"/>
            </w:pPr>
          </w:p>
        </w:tc>
        <w:tc>
          <w:tcPr>
            <w:tcW w:w="3288" w:type="dxa"/>
            <w:vAlign w:val="center"/>
          </w:tcPr>
          <w:p w:rsidR="00400A51" w:rsidRDefault="00400A51" w:rsidP="00423C54">
            <w:pPr>
              <w:ind w:left="-66" w:right="-32"/>
              <w:jc w:val="center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color w:val="003366"/>
                <w:sz w:val="28"/>
                <w:szCs w:val="28"/>
              </w:rPr>
              <w:t>ПРИКАЗ</w:t>
            </w:r>
          </w:p>
          <w:p w:rsidR="00400A51" w:rsidRDefault="00400A51" w:rsidP="00423C54">
            <w:pPr>
              <w:ind w:left="-66"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</w:t>
            </w:r>
          </w:p>
          <w:p w:rsidR="00400A51" w:rsidRDefault="00400A51" w:rsidP="00423C54">
            <w:pPr>
              <w:ind w:left="-66" w:right="-32"/>
              <w:jc w:val="center"/>
            </w:pPr>
          </w:p>
          <w:p w:rsidR="00400A51" w:rsidRDefault="00400A51" w:rsidP="00423C54">
            <w:pPr>
              <w:ind w:left="-66" w:right="-32"/>
              <w:jc w:val="center"/>
              <w:rPr>
                <w:b/>
                <w:sz w:val="16"/>
                <w:szCs w:val="16"/>
                <w:lang w:val="kk-KZ"/>
              </w:rPr>
            </w:pPr>
            <w:r>
              <w:t xml:space="preserve">г. </w:t>
            </w:r>
            <w:proofErr w:type="spellStart"/>
            <w:r>
              <w:t>Кызылорда</w:t>
            </w:r>
            <w:proofErr w:type="spellEnd"/>
          </w:p>
        </w:tc>
      </w:tr>
    </w:tbl>
    <w:p w:rsidR="00400A51" w:rsidRDefault="00400A51"/>
    <w:p w:rsidR="00400A51" w:rsidRDefault="00400A51"/>
    <w:p w:rsidR="00400A51" w:rsidRDefault="00400A51"/>
    <w:p w:rsidR="00400A51" w:rsidRDefault="00400A51"/>
    <w:p w:rsidR="004D7D34" w:rsidRDefault="004D7D34" w:rsidP="004D7D34">
      <w:pPr>
        <w:jc w:val="both"/>
        <w:rPr>
          <w:b/>
          <w:bCs/>
          <w:i/>
          <w:color w:val="000000"/>
          <w:sz w:val="28"/>
          <w:szCs w:val="28"/>
        </w:rPr>
      </w:pPr>
    </w:p>
    <w:p w:rsidR="003E4DF5" w:rsidRDefault="00A24660" w:rsidP="00A24660">
      <w:pPr>
        <w:rPr>
          <w:b/>
          <w:sz w:val="24"/>
          <w:szCs w:val="24"/>
        </w:rPr>
      </w:pPr>
      <w:r w:rsidRPr="00A24660">
        <w:rPr>
          <w:b/>
          <w:sz w:val="24"/>
          <w:szCs w:val="24"/>
        </w:rPr>
        <w:t>Об утверждении плана закупа</w:t>
      </w:r>
    </w:p>
    <w:p w:rsidR="00A24660" w:rsidRPr="00A24660" w:rsidRDefault="003E4DF5" w:rsidP="00A2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особому порядку </w:t>
      </w:r>
      <w:r w:rsidR="00A24660" w:rsidRPr="00A24660">
        <w:rPr>
          <w:b/>
          <w:sz w:val="24"/>
          <w:szCs w:val="24"/>
        </w:rPr>
        <w:t>на 202</w:t>
      </w:r>
      <w:r w:rsidR="006C40B7">
        <w:rPr>
          <w:b/>
          <w:sz w:val="24"/>
          <w:szCs w:val="24"/>
        </w:rPr>
        <w:t>4</w:t>
      </w:r>
      <w:r w:rsidR="00A24660" w:rsidRPr="00A24660">
        <w:rPr>
          <w:b/>
          <w:sz w:val="24"/>
          <w:szCs w:val="24"/>
        </w:rPr>
        <w:t xml:space="preserve"> год</w:t>
      </w:r>
    </w:p>
    <w:p w:rsidR="004D7D34" w:rsidRDefault="004D7D34" w:rsidP="00BB4121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4D7D34" w:rsidRPr="002E70B3" w:rsidRDefault="004D7D34" w:rsidP="00BB4121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4D7D34" w:rsidRDefault="004D7D34" w:rsidP="00BB4121">
      <w:pPr>
        <w:ind w:left="-567" w:right="141" w:firstLine="708"/>
        <w:jc w:val="center"/>
        <w:rPr>
          <w:b/>
          <w:sz w:val="28"/>
          <w:szCs w:val="28"/>
        </w:rPr>
      </w:pPr>
      <w:r w:rsidRPr="002E70B3">
        <w:rPr>
          <w:b/>
          <w:sz w:val="28"/>
          <w:szCs w:val="28"/>
        </w:rPr>
        <w:t>ПРИКАЗЫВАЮ:</w:t>
      </w:r>
    </w:p>
    <w:p w:rsidR="003E4DF5" w:rsidRPr="002E70B3" w:rsidRDefault="003E4DF5" w:rsidP="00BB4121">
      <w:pPr>
        <w:ind w:left="-567" w:right="141" w:firstLine="708"/>
        <w:jc w:val="center"/>
        <w:rPr>
          <w:b/>
          <w:sz w:val="28"/>
          <w:szCs w:val="28"/>
        </w:rPr>
      </w:pPr>
    </w:p>
    <w:p w:rsidR="003F36ED" w:rsidRPr="003E4DF5" w:rsidRDefault="006C40B7" w:rsidP="000A6546">
      <w:pPr>
        <w:pStyle w:val="a7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-142" w:right="141"/>
        <w:rPr>
          <w:b w:val="0"/>
          <w:sz w:val="26"/>
          <w:szCs w:val="26"/>
        </w:rPr>
      </w:pPr>
      <w:r>
        <w:rPr>
          <w:b w:val="0"/>
          <w:sz w:val="26"/>
          <w:szCs w:val="26"/>
          <w:lang w:val="kk-KZ"/>
        </w:rPr>
        <w:t xml:space="preserve">В </w:t>
      </w:r>
      <w:r>
        <w:rPr>
          <w:b w:val="0"/>
          <w:sz w:val="26"/>
          <w:szCs w:val="26"/>
        </w:rPr>
        <w:t xml:space="preserve">рамках проекта бюджета </w:t>
      </w:r>
      <w:bookmarkStart w:id="0" w:name="_GoBack"/>
      <w:bookmarkEnd w:id="0"/>
      <w:r>
        <w:rPr>
          <w:b w:val="0"/>
          <w:sz w:val="26"/>
          <w:szCs w:val="26"/>
        </w:rPr>
        <w:t>на 2024 год</w:t>
      </w:r>
      <w:r w:rsidR="003E4DF5">
        <w:rPr>
          <w:b w:val="0"/>
          <w:sz w:val="26"/>
          <w:szCs w:val="26"/>
        </w:rPr>
        <w:t xml:space="preserve">, </w:t>
      </w:r>
      <w:r w:rsidR="003E4DF5" w:rsidRPr="003E4DF5">
        <w:rPr>
          <w:b w:val="0"/>
          <w:sz w:val="26"/>
          <w:szCs w:val="26"/>
        </w:rPr>
        <w:t>утвердить План закупок</w:t>
      </w:r>
      <w:r w:rsidR="003E4DF5">
        <w:rPr>
          <w:b w:val="0"/>
          <w:sz w:val="26"/>
          <w:szCs w:val="26"/>
        </w:rPr>
        <w:t xml:space="preserve"> </w:t>
      </w:r>
      <w:r w:rsidR="003E4DF5" w:rsidRPr="003E4DF5">
        <w:rPr>
          <w:b w:val="0"/>
          <w:sz w:val="26"/>
          <w:szCs w:val="26"/>
        </w:rPr>
        <w:t xml:space="preserve">по особому порядку вне системы закупок </w:t>
      </w:r>
      <w:hyperlink r:id="rId7" w:history="1">
        <w:r w:rsidR="000A6546" w:rsidRPr="00CD3366">
          <w:rPr>
            <w:rStyle w:val="a9"/>
            <w:b w:val="0"/>
            <w:sz w:val="26"/>
            <w:szCs w:val="26"/>
          </w:rPr>
          <w:t>https://zakup.sk.kz/</w:t>
        </w:r>
      </w:hyperlink>
      <w:r w:rsidR="000A6546">
        <w:rPr>
          <w:b w:val="0"/>
          <w:sz w:val="26"/>
          <w:szCs w:val="26"/>
        </w:rPr>
        <w:t xml:space="preserve"> </w:t>
      </w:r>
      <w:r w:rsidR="003E4DF5" w:rsidRPr="003E4DF5">
        <w:rPr>
          <w:b w:val="0"/>
          <w:sz w:val="26"/>
          <w:szCs w:val="26"/>
        </w:rPr>
        <w:t>на 202</w:t>
      </w:r>
      <w:r>
        <w:rPr>
          <w:b w:val="0"/>
          <w:sz w:val="26"/>
          <w:szCs w:val="26"/>
        </w:rPr>
        <w:t>4</w:t>
      </w:r>
      <w:r w:rsidR="003E4DF5" w:rsidRPr="003E4DF5">
        <w:rPr>
          <w:b w:val="0"/>
          <w:sz w:val="26"/>
          <w:szCs w:val="26"/>
        </w:rPr>
        <w:t xml:space="preserve"> год, согласно Приложению 1</w:t>
      </w:r>
      <w:r w:rsidR="003E4DF5">
        <w:rPr>
          <w:b w:val="0"/>
          <w:sz w:val="26"/>
          <w:szCs w:val="26"/>
        </w:rPr>
        <w:t>.</w:t>
      </w:r>
    </w:p>
    <w:p w:rsidR="004D7D34" w:rsidRPr="003E4DF5" w:rsidRDefault="004D7D34" w:rsidP="003E4DF5">
      <w:pPr>
        <w:pStyle w:val="a7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-142" w:right="141"/>
        <w:rPr>
          <w:b w:val="0"/>
          <w:sz w:val="26"/>
          <w:szCs w:val="26"/>
        </w:rPr>
      </w:pPr>
      <w:r w:rsidRPr="003E4DF5">
        <w:rPr>
          <w:b w:val="0"/>
          <w:sz w:val="26"/>
          <w:szCs w:val="26"/>
        </w:rPr>
        <w:t>Контроль за исполнением настоящего приказа оставляю за собой.</w:t>
      </w:r>
    </w:p>
    <w:p w:rsidR="004D7D34" w:rsidRDefault="004D7D34" w:rsidP="00BB4121">
      <w:pPr>
        <w:ind w:left="-567" w:right="141"/>
        <w:jc w:val="both"/>
        <w:rPr>
          <w:sz w:val="28"/>
          <w:szCs w:val="28"/>
        </w:rPr>
      </w:pPr>
    </w:p>
    <w:p w:rsidR="004D7D34" w:rsidRPr="00FE5AE1" w:rsidRDefault="004D7D34" w:rsidP="00BB4121">
      <w:pPr>
        <w:pStyle w:val="a8"/>
        <w:ind w:left="-567" w:right="141"/>
        <w:rPr>
          <w:sz w:val="28"/>
          <w:szCs w:val="28"/>
        </w:rPr>
      </w:pPr>
    </w:p>
    <w:p w:rsidR="004D7D34" w:rsidRPr="00FE5AE1" w:rsidRDefault="00715CE8" w:rsidP="00BB4121">
      <w:pPr>
        <w:pStyle w:val="a8"/>
        <w:ind w:left="-567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D7D34" w:rsidRPr="00FE5AE1">
        <w:rPr>
          <w:rFonts w:ascii="Times New Roman" w:hAnsi="Times New Roman"/>
          <w:b/>
          <w:sz w:val="28"/>
          <w:szCs w:val="28"/>
        </w:rPr>
        <w:t>Генеральн</w:t>
      </w:r>
      <w:r>
        <w:rPr>
          <w:rFonts w:ascii="Times New Roman" w:hAnsi="Times New Roman"/>
          <w:b/>
          <w:sz w:val="28"/>
          <w:szCs w:val="28"/>
        </w:rPr>
        <w:t>ый директор</w:t>
      </w:r>
      <w:r w:rsidR="004D7D34" w:rsidRPr="00FE5AE1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4D7D34" w:rsidRPr="00FE5AE1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C40B7">
        <w:rPr>
          <w:rFonts w:ascii="Times New Roman" w:hAnsi="Times New Roman"/>
          <w:b/>
          <w:sz w:val="28"/>
          <w:szCs w:val="28"/>
        </w:rPr>
        <w:t>Айдуйсенов Б.А.</w:t>
      </w:r>
    </w:p>
    <w:p w:rsidR="004D7D34" w:rsidRPr="00FE5AE1" w:rsidRDefault="004D7D34" w:rsidP="00BB4121">
      <w:pPr>
        <w:spacing w:after="200" w:line="276" w:lineRule="auto"/>
        <w:ind w:left="-567" w:right="141"/>
        <w:jc w:val="both"/>
        <w:rPr>
          <w:i/>
          <w:sz w:val="28"/>
          <w:szCs w:val="28"/>
        </w:rPr>
      </w:pPr>
    </w:p>
    <w:p w:rsidR="008941C3" w:rsidRDefault="008941C3" w:rsidP="00BB4121">
      <w:pPr>
        <w:ind w:left="-567" w:right="141"/>
      </w:pPr>
    </w:p>
    <w:sectPr w:rsidR="008941C3" w:rsidSect="006C40B7">
      <w:pgSz w:w="11906" w:h="16838"/>
      <w:pgMar w:top="1134" w:right="850" w:bottom="1134" w:left="1418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18:50 Калиакпаров Берик Беккулиевич - Согласовано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07:43 Умбетбаев Ербол Борибаевич - согласовано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10:15 Жунисбеков Ескендир Шаймерденович - Согласовано в рамках компетенции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12:10 Еркебаев Нурлан Нургалиевич - 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19:07 Сагандыков Спандияр Аскатович - 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30.12.2024 13:49 Акпеисов Ержан Нурланович - согласовано 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30.12.2024 14:04 Айдуйсенов Багдат Абжаппарулы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30.12.2024 15:14.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E98E4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01B71"/>
    <w:multiLevelType w:val="hybridMultilevel"/>
    <w:tmpl w:val="D9A4E3D0"/>
    <w:lvl w:ilvl="0" w:tplc="6652CE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817D54"/>
    <w:multiLevelType w:val="hybridMultilevel"/>
    <w:tmpl w:val="97ECCE3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51"/>
    <w:rsid w:val="00041717"/>
    <w:rsid w:val="00081753"/>
    <w:rsid w:val="000A6546"/>
    <w:rsid w:val="00131224"/>
    <w:rsid w:val="003E4DF5"/>
    <w:rsid w:val="003F36ED"/>
    <w:rsid w:val="00400A51"/>
    <w:rsid w:val="004B4F49"/>
    <w:rsid w:val="004D7D34"/>
    <w:rsid w:val="00565BC1"/>
    <w:rsid w:val="006C40B7"/>
    <w:rsid w:val="00707D5F"/>
    <w:rsid w:val="00715CE8"/>
    <w:rsid w:val="007F6987"/>
    <w:rsid w:val="008941C3"/>
    <w:rsid w:val="009B11D5"/>
    <w:rsid w:val="009C296A"/>
    <w:rsid w:val="00A24660"/>
    <w:rsid w:val="00BB4121"/>
    <w:rsid w:val="00E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8A45B-07F4-4116-A1FC-AEAF05FFB1A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0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00A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0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2"/>
    <w:uiPriority w:val="59"/>
    <w:rsid w:val="0040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400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00A51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Number"/>
    <w:basedOn w:val="a0"/>
    <w:rsid w:val="004D7D34"/>
    <w:pPr>
      <w:numPr>
        <w:numId w:val="1"/>
      </w:numPr>
      <w:autoSpaceDE w:val="0"/>
      <w:autoSpaceDN w:val="0"/>
      <w:spacing w:before="60" w:line="360" w:lineRule="auto"/>
      <w:ind w:left="0" w:firstLine="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4D7D34"/>
    <w:pPr>
      <w:shd w:val="clear" w:color="auto" w:fill="FFFFFF"/>
      <w:spacing w:after="200"/>
      <w:ind w:left="720" w:firstLine="566"/>
      <w:contextualSpacing/>
      <w:jc w:val="both"/>
    </w:pPr>
    <w:rPr>
      <w:rFonts w:eastAsiaTheme="minorEastAsia"/>
      <w:b/>
      <w:bCs/>
    </w:rPr>
  </w:style>
  <w:style w:type="paragraph" w:styleId="a8">
    <w:name w:val="No Spacing"/>
    <w:uiPriority w:val="1"/>
    <w:qFormat/>
    <w:rsid w:val="004D7D3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1"/>
    <w:uiPriority w:val="99"/>
    <w:unhideWhenUsed/>
    <w:rsid w:val="000A6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.s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07" Type="http://schemas.openxmlformats.org/officeDocument/2006/relationships/image" Target="media/image90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Байсалов Болат Мейрбекович</dc:creator>
  <cp:lastModifiedBy>Аманхан Ержан Аманханулы</cp:lastModifiedBy>
  <cp:revision>3</cp:revision>
  <cp:lastPrinted>2022-12-21T05:40:00Z</cp:lastPrinted>
  <dcterms:created xsi:type="dcterms:W3CDTF">2023-12-11T06:51:00Z</dcterms:created>
  <dcterms:modified xsi:type="dcterms:W3CDTF">2024-07-23T12:13:00Z</dcterms:modified>
</cp:coreProperties>
</file>